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402F8" w14:textId="62F4456C" w:rsidR="00CF4C07" w:rsidRPr="00BB6825" w:rsidRDefault="00D958C4" w:rsidP="00CF4C07">
      <w:pPr>
        <w:jc w:val="center"/>
        <w:rPr>
          <w:i/>
          <w:sz w:val="8"/>
          <w:szCs w:val="8"/>
        </w:rPr>
      </w:pPr>
      <w:r>
        <w:rPr>
          <w:b/>
          <w:sz w:val="24"/>
          <w:szCs w:val="24"/>
        </w:rPr>
        <w:t>Přihláška na příměstský tábor</w:t>
      </w:r>
      <w:r w:rsidR="00B12735">
        <w:rPr>
          <w:b/>
          <w:sz w:val="24"/>
          <w:szCs w:val="24"/>
        </w:rPr>
        <w:t xml:space="preserve"> 2019</w:t>
      </w:r>
      <w:r w:rsidR="00BB6825">
        <w:rPr>
          <w:i/>
          <w:sz w:val="20"/>
          <w:szCs w:val="20"/>
        </w:rPr>
        <w:br/>
      </w:r>
    </w:p>
    <w:p w14:paraId="1872B4CB" w14:textId="77777777" w:rsidR="00CF4C07" w:rsidRPr="008457DB" w:rsidRDefault="00CF4C07" w:rsidP="00CF4C07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Provozovatel:</w:t>
      </w:r>
      <w:r w:rsidR="00D958C4">
        <w:rPr>
          <w:rFonts w:cstheme="minorHAnsi"/>
          <w:b/>
          <w:sz w:val="20"/>
          <w:szCs w:val="20"/>
        </w:rPr>
        <w:t xml:space="preserve"> Svobodná základní škola, o.p.s.</w:t>
      </w:r>
    </w:p>
    <w:p w14:paraId="038E9B47" w14:textId="77777777" w:rsidR="00CF4C07" w:rsidRDefault="00CF4C07" w:rsidP="00CF4C07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  <w:r w:rsidR="00D958C4">
        <w:rPr>
          <w:rFonts w:cstheme="minorHAnsi"/>
          <w:b/>
          <w:sz w:val="20"/>
          <w:szCs w:val="20"/>
        </w:rPr>
        <w:t xml:space="preserve"> Třebušín 115, Litoměřice, 412 01</w:t>
      </w:r>
    </w:p>
    <w:p w14:paraId="10E7A9DE" w14:textId="096721B6" w:rsidR="00D958C4" w:rsidRPr="008457DB" w:rsidRDefault="00D958C4" w:rsidP="00CF4C07">
      <w:pPr>
        <w:spacing w:before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Provozovna a místo tábora: </w:t>
      </w:r>
      <w:r w:rsidR="00EC66E4">
        <w:rPr>
          <w:rFonts w:cstheme="minorHAnsi"/>
          <w:b/>
          <w:sz w:val="20"/>
          <w:szCs w:val="20"/>
        </w:rPr>
        <w:t>Třebušín 115, Litoměřice, 412 01</w:t>
      </w:r>
    </w:p>
    <w:p w14:paraId="3525E4CD" w14:textId="06AB2E30" w:rsidR="0022767C" w:rsidRPr="008457DB" w:rsidRDefault="00CF4C07" w:rsidP="00CF4C07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>
        <w:rPr>
          <w:sz w:val="20"/>
          <w:szCs w:val="20"/>
        </w:rPr>
        <w:t xml:space="preserve"> </w:t>
      </w:r>
      <w:r w:rsidRPr="008457DB">
        <w:rPr>
          <w:rFonts w:cstheme="minorHAnsi"/>
          <w:sz w:val="20"/>
          <w:szCs w:val="20"/>
        </w:rPr>
        <w:t>za poskytnutí služby:</w:t>
      </w:r>
      <w:r w:rsidRPr="008457DB">
        <w:rPr>
          <w:rStyle w:val="Znakapoznpodarou"/>
          <w:rFonts w:cstheme="minorHAnsi"/>
          <w:sz w:val="20"/>
          <w:szCs w:val="20"/>
        </w:rPr>
        <w:footnoteReference w:id="1"/>
      </w:r>
      <w:r w:rsidRPr="008457DB">
        <w:rPr>
          <w:rFonts w:cstheme="minorHAnsi"/>
          <w:sz w:val="20"/>
          <w:szCs w:val="20"/>
        </w:rPr>
        <w:tab/>
      </w:r>
      <w:r w:rsidR="00D958C4">
        <w:rPr>
          <w:rFonts w:cstheme="minorHAnsi"/>
          <w:sz w:val="20"/>
          <w:szCs w:val="20"/>
        </w:rPr>
        <w:t>„bez úhrady“</w:t>
      </w:r>
    </w:p>
    <w:p w14:paraId="09C76CAF" w14:textId="77777777" w:rsidR="00CF4C07" w:rsidRPr="00D074B9" w:rsidRDefault="00CF4C07" w:rsidP="00BB6825">
      <w:pPr>
        <w:spacing w:before="120" w:after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6"/>
        <w:gridCol w:w="4382"/>
      </w:tblGrid>
      <w:tr w:rsidR="00CF4C07" w:rsidRPr="00D074B9" w14:paraId="3CFE1A65" w14:textId="77777777" w:rsidTr="00A3275D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131BE" w14:textId="77777777" w:rsidR="00CF4C07" w:rsidRPr="00B12735" w:rsidRDefault="00CF4C07" w:rsidP="00A3275D">
            <w:pPr>
              <w:spacing w:before="60"/>
              <w:rPr>
                <w:rFonts w:cstheme="minorHAnsi"/>
                <w:sz w:val="20"/>
                <w:szCs w:val="20"/>
                <w:u w:val="single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Jméno a příjmení dítěte:</w:t>
            </w:r>
          </w:p>
        </w:tc>
      </w:tr>
      <w:tr w:rsidR="00CF4C07" w:rsidRPr="00D074B9" w14:paraId="3E6CA41D" w14:textId="77777777" w:rsidTr="00A3275D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75C65" w14:textId="77777777" w:rsidR="00CF4C07" w:rsidRPr="00B12735" w:rsidRDefault="00CF4C07" w:rsidP="00A3275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0885F" w14:textId="77777777" w:rsidR="00CF4C07" w:rsidRPr="00B12735" w:rsidRDefault="00CF4C07" w:rsidP="00A3275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Rodné číslo:</w:t>
            </w:r>
          </w:p>
        </w:tc>
      </w:tr>
      <w:tr w:rsidR="00CF4C07" w:rsidRPr="00D074B9" w14:paraId="1FB7968B" w14:textId="77777777" w:rsidTr="00A3275D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E0D342" w14:textId="77777777" w:rsidR="00CF4C07" w:rsidRPr="008457DB" w:rsidRDefault="00CF4C07" w:rsidP="00A3275D">
            <w:pPr>
              <w:rPr>
                <w:rFonts w:cstheme="minorHAnsi"/>
                <w:sz w:val="20"/>
                <w:szCs w:val="20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Základní škola</w:t>
            </w:r>
            <w:r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Pr="008457DB">
              <w:rPr>
                <w:rFonts w:cstheme="minorHAnsi"/>
                <w:sz w:val="20"/>
                <w:szCs w:val="20"/>
              </w:rPr>
              <w:t xml:space="preserve"> na 1. stupni:</w:t>
            </w:r>
          </w:p>
          <w:p w14:paraId="19B45372" w14:textId="3B227886" w:rsidR="00084385" w:rsidRDefault="00084385" w:rsidP="00A3275D">
            <w:pPr>
              <w:rPr>
                <w:rFonts w:cstheme="minorHAnsi"/>
                <w:sz w:val="20"/>
                <w:szCs w:val="20"/>
              </w:rPr>
            </w:pPr>
          </w:p>
          <w:p w14:paraId="35F1FE5A" w14:textId="77777777" w:rsidR="00084385" w:rsidRPr="008457DB" w:rsidRDefault="00084385" w:rsidP="00A327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C07" w:rsidRPr="00D074B9" w14:paraId="1F759353" w14:textId="77777777" w:rsidTr="00A3275D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70FC9" w14:textId="77777777" w:rsidR="00CF4C07" w:rsidRPr="008457DB" w:rsidRDefault="00CF4C07" w:rsidP="00A3275D">
            <w:pPr>
              <w:rPr>
                <w:rFonts w:cstheme="minorHAnsi"/>
                <w:sz w:val="20"/>
                <w:szCs w:val="20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Adresa trvalého pobytu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5020420E" w14:textId="317D41C5" w:rsidR="00084385" w:rsidRDefault="00084385" w:rsidP="00A3275D">
            <w:pPr>
              <w:rPr>
                <w:rFonts w:cstheme="minorHAnsi"/>
                <w:sz w:val="20"/>
                <w:szCs w:val="20"/>
              </w:rPr>
            </w:pPr>
          </w:p>
          <w:p w14:paraId="0092EC08" w14:textId="77777777" w:rsidR="00CF4C07" w:rsidRPr="008457DB" w:rsidRDefault="00CF4C07" w:rsidP="00A327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4C07" w:rsidRPr="00D074B9" w14:paraId="5DE84D4C" w14:textId="77777777" w:rsidTr="00A3275D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9544" w14:textId="77777777" w:rsidR="00CF4C07" w:rsidRPr="008457DB" w:rsidRDefault="00CF4C07" w:rsidP="00A3275D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pojišťovna:</w:t>
            </w:r>
          </w:p>
        </w:tc>
      </w:tr>
      <w:tr w:rsidR="00CF4C07" w:rsidRPr="00D074B9" w14:paraId="30DC1A02" w14:textId="77777777" w:rsidTr="004C41BA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A3AF2" w14:textId="2533BE26" w:rsidR="00CF4C07" w:rsidRDefault="00CF4C07" w:rsidP="00A3275D">
            <w:pPr>
              <w:rPr>
                <w:rFonts w:cstheme="minorHAnsi"/>
                <w:sz w:val="20"/>
                <w:szCs w:val="20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Upozornění na zdravotní problémy dítěte</w:t>
            </w:r>
            <w:r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>
              <w:rPr>
                <w:rFonts w:cstheme="minorHAnsi"/>
                <w:sz w:val="20"/>
                <w:szCs w:val="20"/>
              </w:rPr>
              <w:t>, nebo jiná podstatná upozornění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4D127C83" w14:textId="6ADE9676" w:rsidR="00B12735" w:rsidRDefault="00B12735" w:rsidP="00A3275D">
            <w:pPr>
              <w:rPr>
                <w:rFonts w:cstheme="minorHAnsi"/>
                <w:sz w:val="20"/>
                <w:szCs w:val="20"/>
              </w:rPr>
            </w:pPr>
          </w:p>
          <w:p w14:paraId="783F2114" w14:textId="5E40AF4C" w:rsidR="00B12735" w:rsidRDefault="00B12735" w:rsidP="00A3275D">
            <w:pPr>
              <w:rPr>
                <w:rFonts w:cstheme="minorHAnsi"/>
                <w:sz w:val="20"/>
                <w:szCs w:val="20"/>
              </w:rPr>
            </w:pPr>
          </w:p>
          <w:p w14:paraId="7291CD39" w14:textId="49C762EE" w:rsidR="00B12735" w:rsidRDefault="00B12735" w:rsidP="00A3275D">
            <w:pPr>
              <w:rPr>
                <w:rFonts w:cstheme="minorHAnsi"/>
                <w:sz w:val="20"/>
                <w:szCs w:val="20"/>
              </w:rPr>
            </w:pPr>
            <w:r w:rsidRPr="00B12735">
              <w:rPr>
                <w:rFonts w:cstheme="minorHAnsi"/>
                <w:sz w:val="20"/>
                <w:szCs w:val="20"/>
                <w:u w:val="single"/>
              </w:rPr>
              <w:t>Dítě je plavec</w:t>
            </w:r>
            <w:r>
              <w:rPr>
                <w:rFonts w:cstheme="minorHAnsi"/>
                <w:sz w:val="20"/>
                <w:szCs w:val="20"/>
              </w:rPr>
              <w:t xml:space="preserve"> (uplave …………..m)      neplavec</w:t>
            </w:r>
          </w:p>
          <w:p w14:paraId="5EF5F003" w14:textId="1A0060F4" w:rsidR="00084385" w:rsidRPr="008457DB" w:rsidRDefault="00084385" w:rsidP="00A3275D">
            <w:pPr>
              <w:rPr>
                <w:rFonts w:cstheme="minorHAnsi"/>
                <w:sz w:val="20"/>
                <w:szCs w:val="20"/>
              </w:rPr>
            </w:pPr>
          </w:p>
          <w:p w14:paraId="642951E4" w14:textId="77777777" w:rsidR="00B12735" w:rsidRDefault="00CF4C07" w:rsidP="00A3275D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i/>
                <w:sz w:val="20"/>
                <w:szCs w:val="20"/>
              </w:rPr>
            </w:pPr>
            <w:bookmarkStart w:id="0" w:name="_Toc481676500"/>
            <w:r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Účast dítěte na primární aktivitě zařízení péče o děti na 1. stupni ZŠ</w:t>
            </w:r>
            <w:r w:rsidRPr="008457DB">
              <w:rPr>
                <w:i/>
                <w:sz w:val="20"/>
                <w:szCs w:val="20"/>
              </w:rPr>
              <w:t xml:space="preserve"> </w:t>
            </w:r>
          </w:p>
          <w:p w14:paraId="1C0581BA" w14:textId="29D4CF81" w:rsidR="00084385" w:rsidRDefault="00C24CC3" w:rsidP="00A3275D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příměstský tábor </w:t>
            </w:r>
            <w:r w:rsidR="00505B2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od 7:30</w:t>
            </w:r>
            <w:r w:rsidR="00505B2A">
              <w:rPr>
                <w:i/>
                <w:sz w:val="20"/>
                <w:szCs w:val="20"/>
              </w:rPr>
              <w:t xml:space="preserve"> do 16 hod.</w:t>
            </w:r>
          </w:p>
          <w:p w14:paraId="3E9C6F2A" w14:textId="77777777" w:rsidR="00B12735" w:rsidRDefault="00B12735" w:rsidP="004C41B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</w:pPr>
          </w:p>
          <w:p w14:paraId="2823AB0C" w14:textId="56C30765" w:rsidR="00B13E28" w:rsidRDefault="00B12735" w:rsidP="00B12735">
            <w:pP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  <w:t>v termínu 8.-12. 7.    Napříč dějinami lidstva                                                 ANO    NE</w:t>
            </w:r>
          </w:p>
          <w:p w14:paraId="12FFA4D5" w14:textId="01DA4AC3" w:rsidR="00B12735" w:rsidRDefault="00B12735" w:rsidP="00B12735">
            <w:pP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  <w:t>v termínu 15.- 19.7. Cesta za pokladem pirátů                                             ANO    NE</w:t>
            </w:r>
          </w:p>
          <w:p w14:paraId="2E72C4BA" w14:textId="4CFEFAA5" w:rsidR="00B12735" w:rsidRDefault="00B12735" w:rsidP="00B12735">
            <w:pP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  <w:t>v termínu 22.-26.7.  Hobit aneb cesta tam a zase zpátky                           ANO    NE</w:t>
            </w:r>
          </w:p>
          <w:p w14:paraId="6CE2651B" w14:textId="1F5D919C" w:rsidR="00B12735" w:rsidRDefault="00B12735" w:rsidP="00B12735">
            <w:pP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  <w:t>v termínu 29.7.-2.8. Meeting friends from other countries                        YES      NO</w:t>
            </w:r>
          </w:p>
          <w:p w14:paraId="63A7CD5C" w14:textId="01729B14" w:rsidR="00B12735" w:rsidRPr="00BB6825" w:rsidRDefault="00B12735" w:rsidP="00B12735">
            <w:pPr>
              <w:rPr>
                <w:b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i/>
                <w:sz w:val="20"/>
                <w:szCs w:val="20"/>
              </w:rPr>
              <w:t>v termínu 5.- 9.8.     Badatelský tábor                                                            ANO    NE</w:t>
            </w:r>
          </w:p>
          <w:p w14:paraId="45FC4C82" w14:textId="77777777" w:rsidR="004C41BA" w:rsidRDefault="004C41BA" w:rsidP="004C41BA">
            <w:pPr>
              <w:pStyle w:val="Nadpis3"/>
              <w:numPr>
                <w:ilvl w:val="0"/>
                <w:numId w:val="0"/>
              </w:numPr>
              <w:spacing w:before="120" w:after="60"/>
              <w:ind w:left="851" w:hanging="851"/>
              <w:outlineLvl w:val="2"/>
              <w:rPr>
                <w:b w:val="0"/>
                <w:sz w:val="20"/>
                <w:szCs w:val="20"/>
              </w:rPr>
            </w:pPr>
          </w:p>
          <w:p w14:paraId="12030A07" w14:textId="77777777" w:rsidR="004C41BA" w:rsidRPr="004C41BA" w:rsidRDefault="004C41BA" w:rsidP="004C41BA">
            <w:pPr>
              <w:pStyle w:val="Nadpis3"/>
              <w:numPr>
                <w:ilvl w:val="0"/>
                <w:numId w:val="0"/>
              </w:numPr>
              <w:spacing w:before="120" w:after="60"/>
              <w:ind w:left="851" w:hanging="851"/>
              <w:outlineLvl w:val="2"/>
              <w:rPr>
                <w:sz w:val="20"/>
                <w:szCs w:val="20"/>
              </w:rPr>
            </w:pPr>
            <w:r w:rsidRPr="004C41BA">
              <w:rPr>
                <w:sz w:val="20"/>
                <w:szCs w:val="20"/>
              </w:rPr>
              <w:t>Up</w:t>
            </w:r>
            <w:r w:rsidR="00084385" w:rsidRPr="004C41BA">
              <w:rPr>
                <w:sz w:val="20"/>
                <w:szCs w:val="20"/>
              </w:rPr>
              <w:t>řesnění odchodu</w:t>
            </w:r>
          </w:p>
          <w:p w14:paraId="7EF2A1B8" w14:textId="70F96138" w:rsidR="004C41BA" w:rsidRPr="004C41BA" w:rsidRDefault="004C41BA" w:rsidP="004C41BA">
            <w:pPr>
              <w:pStyle w:val="Nadpis3"/>
              <w:numPr>
                <w:ilvl w:val="0"/>
                <w:numId w:val="0"/>
              </w:numPr>
              <w:spacing w:before="120" w:after="60"/>
              <w:ind w:left="851" w:hanging="851"/>
              <w:outlineLvl w:val="2"/>
              <w:rPr>
                <w:b w:val="0"/>
                <w:sz w:val="20"/>
                <w:szCs w:val="20"/>
                <w:u w:val="single"/>
              </w:rPr>
            </w:pPr>
            <w:r>
              <w:rPr>
                <w:b w:val="0"/>
                <w:sz w:val="20"/>
                <w:szCs w:val="20"/>
                <w:u w:val="single"/>
              </w:rPr>
              <w:t>V doprovodu zákonného zástupce</w:t>
            </w:r>
          </w:p>
          <w:p w14:paraId="1A4E7FDC" w14:textId="185EB76C" w:rsidR="00084385" w:rsidRDefault="00084385" w:rsidP="004C41BA">
            <w:pPr>
              <w:pStyle w:val="Nadpis3"/>
              <w:numPr>
                <w:ilvl w:val="0"/>
                <w:numId w:val="6"/>
              </w:numPr>
              <w:spacing w:before="120" w:after="60"/>
              <w:outlineLvl w:val="2"/>
              <w:rPr>
                <w:i/>
                <w:sz w:val="20"/>
                <w:szCs w:val="20"/>
              </w:rPr>
            </w:pPr>
            <w:r w:rsidRPr="00084385">
              <w:rPr>
                <w:b w:val="0"/>
                <w:sz w:val="20"/>
                <w:szCs w:val="20"/>
              </w:rPr>
              <w:t>14:00  15:00  16:00 jin</w:t>
            </w:r>
            <w:r w:rsidR="0022767C">
              <w:rPr>
                <w:b w:val="0"/>
                <w:sz w:val="20"/>
                <w:szCs w:val="20"/>
              </w:rPr>
              <w:t>ý…………………………………………………………………….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04AF7BAF" w14:textId="77777777" w:rsidR="004C41BA" w:rsidRPr="004C41BA" w:rsidRDefault="004C41BA" w:rsidP="004C41BA"/>
          <w:p w14:paraId="508BD2BE" w14:textId="77777777" w:rsidR="00084385" w:rsidRPr="004C41BA" w:rsidRDefault="00084385" w:rsidP="004C41BA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C41BA">
              <w:rPr>
                <w:sz w:val="20"/>
                <w:szCs w:val="20"/>
              </w:rPr>
              <w:t>dítě bude vyzvedávat zákonný zástupce………………………………………………………………………………………..</w:t>
            </w:r>
          </w:p>
          <w:p w14:paraId="1F20A93A" w14:textId="77777777" w:rsidR="00084385" w:rsidRPr="00084385" w:rsidRDefault="00084385" w:rsidP="00084385">
            <w:pPr>
              <w:rPr>
                <w:sz w:val="20"/>
                <w:szCs w:val="20"/>
              </w:rPr>
            </w:pPr>
          </w:p>
          <w:p w14:paraId="4308E69E" w14:textId="77777777" w:rsidR="00084385" w:rsidRPr="004C41BA" w:rsidRDefault="00084385" w:rsidP="004C41BA">
            <w:pPr>
              <w:pStyle w:val="Odstavecseseznamem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C41BA">
              <w:rPr>
                <w:sz w:val="20"/>
                <w:szCs w:val="20"/>
              </w:rPr>
              <w:t>dítě bude vyzvedávat další osoba (jméno a vztah k dítěti)……………………………………………………………</w:t>
            </w:r>
            <w:r w:rsidR="0022767C" w:rsidRPr="004C41BA">
              <w:rPr>
                <w:sz w:val="20"/>
                <w:szCs w:val="20"/>
              </w:rPr>
              <w:t>.</w:t>
            </w:r>
          </w:p>
          <w:p w14:paraId="47841F5A" w14:textId="77777777" w:rsidR="00084385" w:rsidRPr="00084385" w:rsidRDefault="00084385" w:rsidP="00084385">
            <w:pPr>
              <w:rPr>
                <w:sz w:val="20"/>
                <w:szCs w:val="20"/>
              </w:rPr>
            </w:pPr>
          </w:p>
          <w:p w14:paraId="2CC570C1" w14:textId="67AE99B1" w:rsidR="00CF4C07" w:rsidRDefault="004C41BA" w:rsidP="004C41BA">
            <w:pPr>
              <w:pStyle w:val="Nadpis3"/>
              <w:numPr>
                <w:ilvl w:val="0"/>
                <w:numId w:val="0"/>
              </w:numPr>
              <w:spacing w:before="120" w:after="60"/>
              <w:ind w:left="851" w:hanging="851"/>
              <w:outlineLvl w:val="2"/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C41BA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D</w:t>
            </w:r>
            <w:r w:rsidR="00CF4C07" w:rsidRPr="004C41BA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 xml:space="preserve">oprovod dětí </w:t>
            </w:r>
            <w:bookmarkEnd w:id="0"/>
            <w:r w:rsidR="00084385" w:rsidRPr="004C41BA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autobusem z/do Litoměřic</w:t>
            </w:r>
            <w:r w:rsidR="00CF4C07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: ANO/NE</w:t>
            </w:r>
          </w:p>
          <w:p w14:paraId="304B02E4" w14:textId="1D852CC7" w:rsidR="004C41BA" w:rsidRPr="004C41BA" w:rsidRDefault="004C41BA" w:rsidP="004C41BA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41BA">
              <w:rPr>
                <w:sz w:val="20"/>
                <w:szCs w:val="20"/>
              </w:rPr>
              <w:t xml:space="preserve">odjezdy z Litoměřic                    v 7:15         v 8:15     </w:t>
            </w:r>
          </w:p>
          <w:p w14:paraId="19139B19" w14:textId="323C43E7" w:rsidR="004C41BA" w:rsidRPr="004C41BA" w:rsidRDefault="004C41BA" w:rsidP="004C41BA">
            <w:pPr>
              <w:pStyle w:val="Odstavecseseznamem"/>
              <w:rPr>
                <w:sz w:val="20"/>
                <w:szCs w:val="20"/>
              </w:rPr>
            </w:pPr>
          </w:p>
          <w:p w14:paraId="41AA8AB9" w14:textId="0A76346B" w:rsidR="004C41BA" w:rsidRPr="004C41BA" w:rsidRDefault="004C41BA" w:rsidP="004C41BA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41BA">
              <w:rPr>
                <w:sz w:val="20"/>
                <w:szCs w:val="20"/>
              </w:rPr>
              <w:t xml:space="preserve">odjezdy z Třebušína </w:t>
            </w:r>
            <w:r>
              <w:rPr>
                <w:sz w:val="20"/>
                <w:szCs w:val="20"/>
              </w:rPr>
              <w:t xml:space="preserve">                  v 15:13</w:t>
            </w:r>
          </w:p>
          <w:p w14:paraId="32B3A560" w14:textId="506C8B6F" w:rsidR="00BB6825" w:rsidRPr="00BB6825" w:rsidRDefault="00BB6825" w:rsidP="00EC66E4">
            <w:pPr>
              <w:pStyle w:val="Nadpis3"/>
              <w:numPr>
                <w:ilvl w:val="0"/>
                <w:numId w:val="0"/>
              </w:numPr>
              <w:spacing w:before="120" w:after="60"/>
              <w:ind w:left="720"/>
              <w:outlineLvl w:val="2"/>
            </w:pPr>
          </w:p>
        </w:tc>
      </w:tr>
      <w:tr w:rsidR="004C41BA" w:rsidRPr="00D074B9" w14:paraId="3D9F91AB" w14:textId="77777777" w:rsidTr="00A3275D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7E2" w14:textId="77777777" w:rsidR="004C41BA" w:rsidRPr="008457DB" w:rsidRDefault="004C41BA" w:rsidP="00A327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28A7A2" w14:textId="77777777" w:rsidR="00B13E28" w:rsidRPr="00BB6825" w:rsidRDefault="00B13E28" w:rsidP="00CF4C07">
      <w:pPr>
        <w:spacing w:before="120"/>
        <w:rPr>
          <w:rFonts w:cstheme="minorHAnsi"/>
          <w:b/>
          <w:sz w:val="8"/>
          <w:szCs w:val="8"/>
        </w:rPr>
      </w:pPr>
    </w:p>
    <w:p w14:paraId="5D4C6E33" w14:textId="77777777" w:rsidR="0010774F" w:rsidRDefault="0010774F">
      <w:pPr>
        <w:spacing w:after="160" w:line="259" w:lineRule="auto"/>
        <w:jc w:val="left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br w:type="page"/>
      </w:r>
    </w:p>
    <w:p w14:paraId="575B0F24" w14:textId="2468A346" w:rsidR="00EC66E4" w:rsidRPr="00D074B9" w:rsidRDefault="00B13E28" w:rsidP="00EC66E4">
      <w:pPr>
        <w:spacing w:before="120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br w:type="page"/>
      </w:r>
      <w:r w:rsidR="00EC66E4" w:rsidRPr="00D074B9">
        <w:rPr>
          <w:rFonts w:cstheme="minorHAnsi"/>
          <w:b/>
          <w:sz w:val="19"/>
          <w:szCs w:val="19"/>
        </w:rPr>
        <w:lastRenderedPageBreak/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EC66E4" w:rsidRPr="008457DB" w14:paraId="74727784" w14:textId="77777777" w:rsidTr="00BE4D29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60C0E7" w14:textId="77777777" w:rsidR="00EC66E4" w:rsidRPr="008457DB" w:rsidRDefault="00EC66E4" w:rsidP="00BE4D29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matky/zákonného zástupce dítěte:</w:t>
            </w:r>
          </w:p>
          <w:p w14:paraId="29D53C2E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EC66E4" w:rsidRPr="008457DB" w14:paraId="212784DB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FF5BE" w14:textId="77777777" w:rsidR="00EC66E4" w:rsidRDefault="00EC66E4" w:rsidP="00BE4D29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  <w:p w14:paraId="0A635E5B" w14:textId="77777777" w:rsidR="00EC66E4" w:rsidRPr="008457DB" w:rsidRDefault="00EC66E4" w:rsidP="00BE4D29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543F78C8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7717" w14:textId="77777777" w:rsidR="00EC66E4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Kontaktní informace</w:t>
            </w:r>
          </w:p>
          <w:p w14:paraId="6C85634D" w14:textId="77777777" w:rsidR="00EC66E4" w:rsidRPr="007103A9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7103A9">
              <w:rPr>
                <w:rFonts w:cstheme="minorHAnsi"/>
                <w:sz w:val="20"/>
                <w:szCs w:val="20"/>
              </w:rPr>
              <w:t>Adresa trvalého bydliště</w:t>
            </w:r>
          </w:p>
        </w:tc>
      </w:tr>
      <w:tr w:rsidR="00EC66E4" w:rsidRPr="008457DB" w14:paraId="0633F651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7B95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Ulice:                                           Číslo popisné:</w:t>
            </w:r>
          </w:p>
          <w:p w14:paraId="60D6BE52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Obec:                                           PSČ:</w:t>
            </w:r>
          </w:p>
          <w:p w14:paraId="29503CA9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4BBBC1DD" w14:textId="77777777" w:rsidTr="00BE4D29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D2984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E673F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EC66E4" w:rsidRPr="008457DB" w14:paraId="0D69D929" w14:textId="77777777" w:rsidTr="00BE4D29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91D4A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59033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EC66E4" w:rsidRPr="008457DB" w14:paraId="0190A930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CAB33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51008AEF" w14:textId="77777777" w:rsidR="00EC66E4" w:rsidRPr="00B05BA7" w:rsidRDefault="00EC66E4" w:rsidP="00BE4D29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05BA7">
              <w:rPr>
                <w:rFonts w:cstheme="minorHAnsi"/>
                <w:b/>
                <w:sz w:val="20"/>
                <w:szCs w:val="20"/>
              </w:rPr>
              <w:t>Nejvyšší dosažené vzdělání</w:t>
            </w:r>
          </w:p>
          <w:p w14:paraId="1CDED0A3" w14:textId="77777777" w:rsidR="00EC66E4" w:rsidRPr="00B05BA7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  <w:p w14:paraId="2AF6C094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</w:p>
          <w:p w14:paraId="5746AC8E" w14:textId="77777777" w:rsidR="00EC66E4" w:rsidRPr="004B03E0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4D56A5AB" w14:textId="77777777" w:rsidR="00EC66E4" w:rsidRPr="004B03E0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101E620C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78A4206D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4B7CED08" w14:textId="77777777" w:rsidR="00EC66E4" w:rsidRPr="00B05BA7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Postavení na trhu práce</w:t>
            </w:r>
          </w:p>
          <w:p w14:paraId="129E3A6E" w14:textId="77777777" w:rsidR="00EC66E4" w:rsidRDefault="00EC66E4" w:rsidP="00BE4D2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  <w:p w14:paraId="5B343E5D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7E495CA9" w14:textId="77777777" w:rsidR="00EC66E4" w:rsidRPr="00504EF3" w:rsidRDefault="00EC66E4" w:rsidP="00EC66E4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5F74A84B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19692A7A" w14:textId="77777777" w:rsidR="00EC66E4" w:rsidRDefault="00EC66E4" w:rsidP="00EC66E4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728F4D01" w14:textId="77777777" w:rsidR="00EC66E4" w:rsidRPr="00C05A1C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7E8A1286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11F5A5EE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17EB49B2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3876E7EA" w14:textId="77777777" w:rsidR="00EC66E4" w:rsidRPr="00504EF3" w:rsidRDefault="00EC66E4" w:rsidP="00EC66E4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44ABC2F7" w14:textId="77777777" w:rsidR="00EC66E4" w:rsidRPr="00BC162E" w:rsidRDefault="00EC66E4" w:rsidP="00EC66E4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0C635819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  <w:p w14:paraId="5A376CCE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1B55FDBE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B05BA7">
              <w:rPr>
                <w:rFonts w:cstheme="minorHAnsi"/>
                <w:b/>
                <w:sz w:val="20"/>
                <w:szCs w:val="20"/>
              </w:rPr>
              <w:lastRenderedPageBreak/>
              <w:t>zaměstnavatel</w:t>
            </w:r>
            <w:r w:rsidRPr="008457DB">
              <w:rPr>
                <w:rFonts w:cstheme="minorHAnsi"/>
                <w:sz w:val="20"/>
                <w:szCs w:val="20"/>
              </w:rPr>
              <w:t xml:space="preserve"> (název, adresa zaměstnavatele)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10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4CF432DF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zaměstnané.</w:t>
            </w:r>
          </w:p>
          <w:p w14:paraId="4F506E7A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AB1383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187696" w14:textId="77777777" w:rsidR="00EC66E4" w:rsidRPr="004B03E0" w:rsidRDefault="00EC66E4" w:rsidP="00BE4D29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3E8A24D8" w14:textId="77777777" w:rsidR="00EC66E4" w:rsidRDefault="00EC66E4" w:rsidP="00BE4D29">
            <w:pPr>
              <w:jc w:val="left"/>
              <w:rPr>
                <w:rFonts w:cstheme="minorHAnsi"/>
                <w:sz w:val="20"/>
                <w:szCs w:val="20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 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  <w:p w14:paraId="54B44FD4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24675E4B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2C993AC4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  <w:p w14:paraId="0D702AAD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2321EE8A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67C8E6BE" w14:textId="77777777" w:rsidR="00EC66E4" w:rsidRDefault="00EC66E4" w:rsidP="00BE4D29">
            <w:pPr>
              <w:keepNext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 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  <w:p w14:paraId="2148F339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06A79047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65569A9B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46760998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395AEB87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700A75AD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  <w:p w14:paraId="5C5173AB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3BCF50D8" w14:textId="77777777" w:rsidR="00EC66E4" w:rsidRPr="007103A9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 w:rsidRPr="007103A9">
              <w:rPr>
                <w:rFonts w:cstheme="minorHAnsi"/>
                <w:b/>
                <w:sz w:val="20"/>
                <w:szCs w:val="20"/>
              </w:rPr>
              <w:t>Podle typu znevýhodnění**</w:t>
            </w:r>
          </w:p>
          <w:p w14:paraId="1B5D53A0" w14:textId="77777777" w:rsidR="00EC66E4" w:rsidRPr="007103A9" w:rsidRDefault="00EC66E4" w:rsidP="00BE4D29">
            <w:pPr>
              <w:rPr>
                <w:rFonts w:cstheme="minorHAnsi"/>
                <w:i/>
                <w:sz w:val="20"/>
                <w:szCs w:val="20"/>
              </w:rPr>
            </w:pPr>
            <w:r w:rsidRPr="007103A9">
              <w:rPr>
                <w:rFonts w:cstheme="minorHAnsi"/>
                <w:i/>
                <w:sz w:val="20"/>
                <w:szCs w:val="20"/>
              </w:rPr>
              <w:t>Podpořená osoba může patřit do více vymezených skupin (příp. do žádné).</w:t>
            </w:r>
          </w:p>
          <w:p w14:paraId="665DDCD7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39EE1B64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7E9DABC2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01D328EB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1CD5612B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</w:p>
          <w:p w14:paraId="40FD5F07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Vazba na vymezené území</w:t>
            </w:r>
          </w:p>
          <w:p w14:paraId="5333670F" w14:textId="77777777" w:rsidR="00EC66E4" w:rsidRDefault="00EC66E4" w:rsidP="00BE4D29">
            <w:pPr>
              <w:jc w:val="left"/>
              <w:rPr>
                <w:rFonts w:cstheme="minorHAnsi"/>
                <w:b/>
                <w:sz w:val="19"/>
                <w:szCs w:val="19"/>
              </w:rPr>
            </w:pPr>
            <w:r w:rsidRPr="007103A9">
              <w:rPr>
                <w:rFonts w:ascii="Arial" w:hAnsi="Arial" w:cs="Arial"/>
                <w:sz w:val="20"/>
              </w:rPr>
              <w:t>Zaměstnanec vykonává svou pracovní činnost z více než 50 % (</w:t>
            </w: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  <w:r w:rsidRPr="007103A9">
              <w:rPr>
                <w:rFonts w:ascii="Arial" w:hAnsi="Arial" w:cs="Arial"/>
                <w:sz w:val="20"/>
              </w:rPr>
              <w:t>nebo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</w:t>
            </w:r>
            <w:r w:rsidRPr="007103A9">
              <w:rPr>
                <w:rFonts w:ascii="Arial" w:hAnsi="Arial" w:cs="Arial"/>
                <w:sz w:val="20"/>
              </w:rPr>
              <w:t>soba samostatně výdělečně činná má sídlo podnikání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Vyplňují pouze OSVČ):</w:t>
            </w:r>
          </w:p>
          <w:p w14:paraId="76058A48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4D96D235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2E0B2461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  <w:p w14:paraId="7C7F7101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</w:p>
          <w:p w14:paraId="401F366A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Poučení:</w:t>
            </w:r>
          </w:p>
          <w:p w14:paraId="08774E83" w14:textId="77777777" w:rsidR="00EC66E4" w:rsidRDefault="00EC66E4" w:rsidP="00BE4D29">
            <w:pPr>
              <w:rPr>
                <w:sz w:val="18"/>
                <w:szCs w:val="18"/>
              </w:rPr>
            </w:pPr>
          </w:p>
          <w:p w14:paraId="640BAE6F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Zároveň beru na vědomí, že v rámci realizace projektu budou uchovávány a případně zpracovány osobní údaje v rozsahu nezbytném pro potřeby projektu č. </w:t>
            </w:r>
            <w:r w:rsidRPr="005D3437">
              <w:rPr>
                <w:b/>
                <w:color w:val="000000"/>
                <w:sz w:val="18"/>
                <w:szCs w:val="18"/>
              </w:rPr>
              <w:t>CZ.03.1.51/0.0/0.0/17_077/</w:t>
            </w:r>
            <w:r w:rsidRPr="00815CD4">
              <w:rPr>
                <w:b/>
                <w:iCs/>
                <w:color w:val="000000"/>
                <w:sz w:val="18"/>
                <w:szCs w:val="18"/>
              </w:rPr>
              <w:t>0007867</w:t>
            </w:r>
            <w:r>
              <w:rPr>
                <w:b/>
                <w:iCs/>
                <w:color w:val="000000"/>
                <w:sz w:val="18"/>
                <w:szCs w:val="18"/>
              </w:rPr>
              <w:t>,</w:t>
            </w:r>
            <w:r w:rsidRPr="00B24CBA">
              <w:rPr>
                <w:sz w:val="18"/>
                <w:szCs w:val="18"/>
              </w:rPr>
              <w:t xml:space="preserve">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</w:t>
            </w:r>
            <w:r w:rsidRPr="005E4073">
              <w:rPr>
                <w:sz w:val="18"/>
                <w:szCs w:val="18"/>
              </w:rPr>
              <w:t>osobních údajů vyplněných podpořenými osobami v této přihlášce a jejích přílohách</w:t>
            </w:r>
            <w:r>
              <w:rPr>
                <w:sz w:val="18"/>
                <w:szCs w:val="18"/>
              </w:rPr>
              <w:t>.</w:t>
            </w:r>
          </w:p>
          <w:p w14:paraId="2F2FD708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5959074D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</w:t>
            </w:r>
            <w:r w:rsidRPr="00B24CBA">
              <w:rPr>
                <w:sz w:val="18"/>
                <w:szCs w:val="18"/>
              </w:rPr>
              <w:lastRenderedPageBreak/>
              <w:t xml:space="preserve">běžet 1. ledna následujícího kalendářního roku po vyplacení závěrečné platby, příp. po poukázání přeplatku dotace zpět poskytovateli). </w:t>
            </w:r>
          </w:p>
          <w:p w14:paraId="4779F40E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2C94AA2F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Účelem zpracování je </w:t>
            </w:r>
            <w:r w:rsidRPr="005E4073">
              <w:rPr>
                <w:sz w:val="18"/>
                <w:szCs w:val="18"/>
              </w:rPr>
              <w:t>přiřazení zákonného zástupce dítěte, jakožto cílové skupiny projektu, ke konkrétnímu dítěti navštěvujícímu aktivity projektu a monitorování skutečností, že podpořené osobě vznikl nárok na předmětnou podporu</w:t>
            </w:r>
            <w:r>
              <w:rPr>
                <w:sz w:val="18"/>
                <w:szCs w:val="18"/>
              </w:rPr>
              <w:t xml:space="preserve">. </w:t>
            </w:r>
            <w:r w:rsidRPr="00B24CBA">
              <w:rPr>
                <w:sz w:val="18"/>
                <w:szCs w:val="18"/>
              </w:rPr>
              <w:t xml:space="preserve">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      </w:r>
          </w:p>
          <w:p w14:paraId="5E519288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7A6F53DA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      </w:r>
          </w:p>
          <w:p w14:paraId="1BF0DA58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01F51719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>Osobní údaje nebudou předány žádné další osobě, s výjimkou subjektů oprávněných provádět u zpracovatele osobních údajů kontrolní činnost na základě zvláštních předpisů</w:t>
            </w:r>
            <w:r>
              <w:rPr>
                <w:sz w:val="18"/>
                <w:szCs w:val="18"/>
              </w:rPr>
              <w:t xml:space="preserve"> a případů, kdy takováto povinnost bude přímo plynout ze zákona, jako například spolupráce s orgány činnými v trestním řízení</w:t>
            </w:r>
            <w:r w:rsidRPr="00B24CBA">
              <w:rPr>
                <w:sz w:val="18"/>
                <w:szCs w:val="18"/>
              </w:rPr>
              <w:t>.</w:t>
            </w:r>
          </w:p>
          <w:p w14:paraId="3283C53E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0432A6FC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263CB24B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05E44BDA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3EC" w14:textId="77777777" w:rsidR="00EC66E4" w:rsidRDefault="00EC66E4" w:rsidP="00BE4D29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lastRenderedPageBreak/>
              <w:t>Datum a podpis:</w:t>
            </w:r>
          </w:p>
          <w:p w14:paraId="02B57208" w14:textId="77777777" w:rsidR="00EC66E4" w:rsidRPr="008457DB" w:rsidRDefault="00EC66E4" w:rsidP="00BE4D29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23EA91A" w14:textId="77777777" w:rsidR="00EC66E4" w:rsidRDefault="00EC66E4" w:rsidP="00EC66E4">
      <w:pPr>
        <w:rPr>
          <w:rFonts w:cstheme="minorHAnsi"/>
          <w:b/>
          <w:sz w:val="20"/>
          <w:szCs w:val="20"/>
        </w:rPr>
      </w:pPr>
    </w:p>
    <w:p w14:paraId="58EA146D" w14:textId="77777777" w:rsidR="00EC66E4" w:rsidRPr="007F5013" w:rsidRDefault="00EC66E4" w:rsidP="00EC66E4">
      <w:pPr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271E8592" w14:textId="77777777" w:rsidR="00EC66E4" w:rsidRDefault="00EC66E4" w:rsidP="00EC66E4">
      <w:pPr>
        <w:rPr>
          <w:rFonts w:cstheme="minorHAnsi"/>
          <w:b/>
          <w:sz w:val="20"/>
          <w:szCs w:val="20"/>
        </w:rPr>
      </w:pPr>
    </w:p>
    <w:p w14:paraId="58F70210" w14:textId="4D3A41E8" w:rsidR="0010774F" w:rsidRDefault="00EC66E4">
      <w:pPr>
        <w:spacing w:after="160" w:line="259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  <w:r w:rsidR="0010774F">
        <w:rPr>
          <w:rFonts w:cstheme="minorHAnsi"/>
          <w:b/>
          <w:sz w:val="20"/>
          <w:szCs w:val="20"/>
        </w:rPr>
        <w:lastRenderedPageBreak/>
        <w:br w:type="page"/>
      </w:r>
    </w:p>
    <w:p w14:paraId="4EFF34FA" w14:textId="77777777" w:rsidR="00EC66E4" w:rsidRDefault="00EC66E4" w:rsidP="00EC66E4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14:paraId="1716F95B" w14:textId="77777777" w:rsidR="00EC66E4" w:rsidRPr="00D074B9" w:rsidRDefault="00EC66E4" w:rsidP="00EC66E4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EC66E4" w:rsidRPr="008457DB" w14:paraId="481E530D" w14:textId="77777777" w:rsidTr="00BE4D29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8CDDB" w14:textId="23C033F3" w:rsidR="00EC66E4" w:rsidRPr="008457DB" w:rsidRDefault="009D17DE" w:rsidP="00BE4D29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Jméno a příjmení otce </w:t>
            </w:r>
            <w:bookmarkStart w:id="1" w:name="_GoBack"/>
            <w:bookmarkEnd w:id="1"/>
            <w:r w:rsidR="00EC66E4" w:rsidRPr="008457DB">
              <w:rPr>
                <w:rFonts w:cstheme="minorHAnsi"/>
                <w:sz w:val="20"/>
                <w:szCs w:val="20"/>
              </w:rPr>
              <w:t>/zákonného zástupce dítěte:</w:t>
            </w:r>
          </w:p>
          <w:p w14:paraId="3AAE346F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EC66E4" w:rsidRPr="008457DB" w14:paraId="735918EF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4F390" w14:textId="77777777" w:rsidR="00EC66E4" w:rsidRDefault="00EC66E4" w:rsidP="00BE4D29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  <w:p w14:paraId="11E0ACFD" w14:textId="77777777" w:rsidR="00EC66E4" w:rsidRPr="008457DB" w:rsidRDefault="00EC66E4" w:rsidP="00BE4D29">
            <w:pPr>
              <w:spacing w:before="60"/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2F8F3152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E7D6A" w14:textId="77777777" w:rsidR="00EC66E4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Kontaktní informace</w:t>
            </w:r>
          </w:p>
          <w:p w14:paraId="78BE1742" w14:textId="77777777" w:rsidR="00EC66E4" w:rsidRPr="007103A9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7103A9">
              <w:rPr>
                <w:rFonts w:cstheme="minorHAnsi"/>
                <w:sz w:val="20"/>
                <w:szCs w:val="20"/>
              </w:rPr>
              <w:t>Adresa trvalého bydliště</w:t>
            </w:r>
          </w:p>
        </w:tc>
      </w:tr>
      <w:tr w:rsidR="00EC66E4" w:rsidRPr="008457DB" w14:paraId="1FCF6265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3D176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Ulice:                                           Číslo popisné:</w:t>
            </w:r>
          </w:p>
          <w:p w14:paraId="476757F6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Obec:                                           PSČ:</w:t>
            </w:r>
          </w:p>
          <w:p w14:paraId="62A645C4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220517DE" w14:textId="77777777" w:rsidTr="00BE4D29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E8FA2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93CFA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EC66E4" w:rsidRPr="008457DB" w14:paraId="36E1C5ED" w14:textId="77777777" w:rsidTr="00BE4D29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15958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D598F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EC66E4" w:rsidRPr="008457DB" w14:paraId="02750E10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2DC0F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6770DF73" w14:textId="77777777" w:rsidR="00EC66E4" w:rsidRPr="00B05BA7" w:rsidRDefault="00EC66E4" w:rsidP="00BE4D29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05BA7">
              <w:rPr>
                <w:rFonts w:cstheme="minorHAnsi"/>
                <w:b/>
                <w:sz w:val="20"/>
                <w:szCs w:val="20"/>
              </w:rPr>
              <w:t>Nejvyšší dosažené vzdělání</w:t>
            </w:r>
          </w:p>
          <w:p w14:paraId="70391ADD" w14:textId="77777777" w:rsidR="00EC66E4" w:rsidRPr="00B05BA7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  <w:p w14:paraId="59C87330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14:paraId="79F7EFA5" w14:textId="77777777" w:rsidR="00EC66E4" w:rsidRPr="004B03E0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37B18CC5" w14:textId="77777777" w:rsidR="00EC66E4" w:rsidRPr="004B03E0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317236E9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05B15E37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00782818" w14:textId="77777777" w:rsidR="00EC66E4" w:rsidRPr="00B05BA7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Postavení na trhu práce</w:t>
            </w:r>
          </w:p>
          <w:p w14:paraId="1CA6D878" w14:textId="77777777" w:rsidR="00EC66E4" w:rsidRDefault="00EC66E4" w:rsidP="00BE4D2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  <w:p w14:paraId="47CB2C77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5875B166" w14:textId="77777777" w:rsidR="00EC66E4" w:rsidRPr="00504EF3" w:rsidRDefault="00EC66E4" w:rsidP="00EC66E4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3623883F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0C2EABD6" w14:textId="77777777" w:rsidR="00EC66E4" w:rsidRDefault="00EC66E4" w:rsidP="00EC66E4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7582E723" w14:textId="77777777" w:rsidR="00EC66E4" w:rsidRPr="00C05A1C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39EA24F9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9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669936A7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1ED2887A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0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0DCA61B4" w14:textId="77777777" w:rsidR="00EC66E4" w:rsidRPr="00504EF3" w:rsidRDefault="00EC66E4" w:rsidP="00EC66E4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2812DE67" w14:textId="77777777" w:rsidR="00EC66E4" w:rsidRPr="00BC162E" w:rsidRDefault="00EC66E4" w:rsidP="00EC66E4">
            <w:pPr>
              <w:pStyle w:val="Odstavecseseznamem"/>
              <w:numPr>
                <w:ilvl w:val="0"/>
                <w:numId w:val="3"/>
              </w:numPr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76EAEF1B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1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  <w:p w14:paraId="2DE3C8E9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169F4DEA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B05BA7">
              <w:rPr>
                <w:rFonts w:cstheme="minorHAnsi"/>
                <w:b/>
                <w:sz w:val="20"/>
                <w:szCs w:val="20"/>
              </w:rPr>
              <w:t>zaměstnavatel</w:t>
            </w:r>
            <w:r w:rsidRPr="008457DB">
              <w:rPr>
                <w:rFonts w:cstheme="minorHAnsi"/>
                <w:sz w:val="20"/>
                <w:szCs w:val="20"/>
              </w:rPr>
              <w:t xml:space="preserve"> (název, adresa zaměstnavatele)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22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787CD77B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zaměstnané.</w:t>
            </w:r>
          </w:p>
          <w:p w14:paraId="686382D7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9F675E" w14:textId="77777777" w:rsidR="00EC66E4" w:rsidRDefault="00EC66E4" w:rsidP="00BE4D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4D6541" w14:textId="77777777" w:rsidR="00EC66E4" w:rsidRPr="004B03E0" w:rsidRDefault="00EC66E4" w:rsidP="00BE4D29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26323BDE" w14:textId="77777777" w:rsidR="00EC66E4" w:rsidRDefault="00EC66E4" w:rsidP="00BE4D29">
            <w:pPr>
              <w:jc w:val="left"/>
              <w:rPr>
                <w:rFonts w:cstheme="minorHAnsi"/>
                <w:sz w:val="20"/>
                <w:szCs w:val="20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 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  <w:p w14:paraId="702F7189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67239652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5B4AA3E0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  <w:p w14:paraId="597DAB47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4520BA01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138C91D5" w14:textId="77777777" w:rsidR="00EC66E4" w:rsidRDefault="00EC66E4" w:rsidP="00BE4D29">
            <w:pPr>
              <w:keepNext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 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  <w:p w14:paraId="12C34736" w14:textId="77777777" w:rsidR="00EC66E4" w:rsidRDefault="00EC66E4" w:rsidP="00BE4D29">
            <w:pPr>
              <w:keepNext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688FAA3F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6A83259A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4446624E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5B36309D" w14:textId="77777777" w:rsidR="00EC66E4" w:rsidRDefault="00EC66E4" w:rsidP="00EC66E4">
            <w:pPr>
              <w:pStyle w:val="Odstavecseseznamem"/>
              <w:keepNext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48F3CE8D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  <w:p w14:paraId="4C47D70E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7B121A23" w14:textId="77777777" w:rsidR="00EC66E4" w:rsidRPr="007103A9" w:rsidRDefault="00EC66E4" w:rsidP="00BE4D29">
            <w:pPr>
              <w:rPr>
                <w:rFonts w:cstheme="minorHAnsi"/>
                <w:b/>
                <w:sz w:val="20"/>
                <w:szCs w:val="20"/>
              </w:rPr>
            </w:pPr>
            <w:r w:rsidRPr="007103A9">
              <w:rPr>
                <w:rFonts w:cstheme="minorHAnsi"/>
                <w:b/>
                <w:sz w:val="20"/>
                <w:szCs w:val="20"/>
              </w:rPr>
              <w:t>Podle typu znevýhodnění**</w:t>
            </w:r>
          </w:p>
          <w:p w14:paraId="008199B2" w14:textId="77777777" w:rsidR="00EC66E4" w:rsidRPr="007103A9" w:rsidRDefault="00EC66E4" w:rsidP="00BE4D29">
            <w:pPr>
              <w:rPr>
                <w:rFonts w:cstheme="minorHAnsi"/>
                <w:i/>
                <w:sz w:val="20"/>
                <w:szCs w:val="20"/>
              </w:rPr>
            </w:pPr>
            <w:r w:rsidRPr="007103A9">
              <w:rPr>
                <w:rFonts w:cstheme="minorHAnsi"/>
                <w:i/>
                <w:sz w:val="20"/>
                <w:szCs w:val="20"/>
              </w:rPr>
              <w:t>Podpořená osoba může patřit do více vymezených skupin (příp. do žádné).</w:t>
            </w:r>
          </w:p>
          <w:p w14:paraId="06F1E136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3"/>
            </w:r>
          </w:p>
          <w:p w14:paraId="08599A28" w14:textId="77777777" w:rsidR="00EC66E4" w:rsidRPr="004B03E0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4"/>
            </w:r>
          </w:p>
          <w:p w14:paraId="707B9EB9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5"/>
            </w:r>
          </w:p>
          <w:p w14:paraId="51850B84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7817A330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</w:p>
          <w:p w14:paraId="3DDC5948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Vazba na vymezené území</w:t>
            </w:r>
          </w:p>
          <w:p w14:paraId="4959E7E9" w14:textId="77777777" w:rsidR="00EC66E4" w:rsidRDefault="00EC66E4" w:rsidP="00BE4D29">
            <w:pPr>
              <w:jc w:val="left"/>
              <w:rPr>
                <w:rFonts w:cstheme="minorHAnsi"/>
                <w:b/>
                <w:sz w:val="19"/>
                <w:szCs w:val="19"/>
              </w:rPr>
            </w:pPr>
            <w:r w:rsidRPr="007103A9">
              <w:rPr>
                <w:rFonts w:ascii="Arial" w:hAnsi="Arial" w:cs="Arial"/>
                <w:sz w:val="20"/>
              </w:rPr>
              <w:t>Zaměstnanec vykonává svou pracovní činnost z více než 50 % (</w:t>
            </w: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  <w:r w:rsidRPr="007103A9">
              <w:rPr>
                <w:rFonts w:ascii="Arial" w:hAnsi="Arial" w:cs="Arial"/>
                <w:sz w:val="20"/>
              </w:rPr>
              <w:t>nebo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</w:t>
            </w:r>
            <w:r w:rsidRPr="007103A9">
              <w:rPr>
                <w:rFonts w:ascii="Arial" w:hAnsi="Arial" w:cs="Arial"/>
                <w:sz w:val="20"/>
              </w:rPr>
              <w:t>soba samostatně výdělečně činná má sídlo podnikání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Vyplňují pouze OSVČ):</w:t>
            </w:r>
          </w:p>
          <w:p w14:paraId="1922BDCC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64D80104" w14:textId="77777777" w:rsidR="00EC66E4" w:rsidRDefault="00EC66E4" w:rsidP="00BE4D29">
            <w:pPr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4DABE259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432AB">
              <w:rPr>
                <w:rFonts w:ascii="Arial" w:hAnsi="Arial" w:cs="Arial"/>
                <w:sz w:val="20"/>
              </w:rPr>
            </w:r>
            <w:r w:rsidR="00F432A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  <w:p w14:paraId="56175FC0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</w:p>
          <w:p w14:paraId="59C12669" w14:textId="77777777" w:rsidR="00EC66E4" w:rsidRDefault="00EC66E4" w:rsidP="00BE4D29">
            <w:pPr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>Poučení:</w:t>
            </w:r>
          </w:p>
          <w:p w14:paraId="61EB65EE" w14:textId="77777777" w:rsidR="00EC66E4" w:rsidRDefault="00EC66E4" w:rsidP="00BE4D29">
            <w:pPr>
              <w:rPr>
                <w:sz w:val="18"/>
                <w:szCs w:val="18"/>
              </w:rPr>
            </w:pPr>
          </w:p>
          <w:p w14:paraId="1EB248DC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Zároveň beru na vědomí, že v rámci realizace projektu budou uchovávány a případně zpracovány osobní údaje v rozsahu nezbytném pro potřeby projektu č. </w:t>
            </w:r>
            <w:r w:rsidRPr="005D3437">
              <w:rPr>
                <w:b/>
                <w:color w:val="000000"/>
                <w:sz w:val="18"/>
                <w:szCs w:val="18"/>
              </w:rPr>
              <w:t>CZ.03.1.51/0.0/0.0/17_077/</w:t>
            </w:r>
            <w:r w:rsidRPr="00815CD4">
              <w:rPr>
                <w:b/>
                <w:iCs/>
                <w:color w:val="000000"/>
                <w:sz w:val="18"/>
                <w:szCs w:val="18"/>
              </w:rPr>
              <w:t>0007867</w:t>
            </w:r>
            <w:r>
              <w:rPr>
                <w:b/>
                <w:iCs/>
                <w:color w:val="000000"/>
                <w:sz w:val="18"/>
                <w:szCs w:val="18"/>
              </w:rPr>
              <w:t>,</w:t>
            </w:r>
            <w:r w:rsidRPr="00B24CBA">
              <w:rPr>
                <w:sz w:val="18"/>
                <w:szCs w:val="18"/>
              </w:rPr>
              <w:t xml:space="preserve">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rozsahu </w:t>
            </w:r>
            <w:r w:rsidRPr="005E4073">
              <w:rPr>
                <w:sz w:val="18"/>
                <w:szCs w:val="18"/>
              </w:rPr>
              <w:t>osobních údajů vyplněných podpořenými osobami v této přihlášce a jejích přílohách</w:t>
            </w:r>
            <w:r>
              <w:rPr>
                <w:sz w:val="18"/>
                <w:szCs w:val="18"/>
              </w:rPr>
              <w:t>.</w:t>
            </w:r>
          </w:p>
          <w:p w14:paraId="38A1DAE4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345734CC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</w:t>
            </w:r>
            <w:r w:rsidRPr="00B24CBA">
              <w:rPr>
                <w:sz w:val="18"/>
                <w:szCs w:val="18"/>
              </w:rPr>
              <w:lastRenderedPageBreak/>
              <w:t xml:space="preserve">běžet 1. ledna následujícího kalendářního roku po vyplacení závěrečné platby, příp. po poukázání přeplatku dotace zpět poskytovateli). </w:t>
            </w:r>
          </w:p>
          <w:p w14:paraId="10913308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2D5F60DF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 xml:space="preserve">Účelem zpracování je </w:t>
            </w:r>
            <w:r w:rsidRPr="005E4073">
              <w:rPr>
                <w:sz w:val="18"/>
                <w:szCs w:val="18"/>
              </w:rPr>
              <w:t>přiřazení zákonného zástupce dítěte, jakožto cílové skupiny projektu, ke konkrétnímu dítěti navštěvujícímu aktivity projektu a monitorování skutečností, že podpořené osobě vznikl nárok na předmětnou podporu</w:t>
            </w:r>
            <w:r>
              <w:rPr>
                <w:sz w:val="18"/>
                <w:szCs w:val="18"/>
              </w:rPr>
              <w:t xml:space="preserve">. </w:t>
            </w:r>
            <w:r w:rsidRPr="00B24CBA">
              <w:rPr>
                <w:sz w:val="18"/>
                <w:szCs w:val="18"/>
              </w:rPr>
              <w:t xml:space="preserve">Jelikož důvodem pro zpracování osobních údajů je ve smyslu čl. 6 odst. 1 písm. c) obecného nařízení o ochraně osobních údajů právní povinnost, která se na správce vztahuje, nelze zažádat o předčasný výmaz osobních údajů z databáze správce. Toto se netýká práva na opravu chybných údajů. </w:t>
            </w:r>
          </w:p>
          <w:p w14:paraId="3F140FDF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7FB1B513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      </w:r>
          </w:p>
          <w:p w14:paraId="5F7C9CA7" w14:textId="77777777" w:rsidR="00EC66E4" w:rsidRPr="00B24CBA" w:rsidRDefault="00EC66E4" w:rsidP="00BE4D29">
            <w:pPr>
              <w:rPr>
                <w:sz w:val="18"/>
                <w:szCs w:val="18"/>
              </w:rPr>
            </w:pPr>
          </w:p>
          <w:p w14:paraId="4A928B28" w14:textId="77777777" w:rsidR="00EC66E4" w:rsidRPr="00B24CBA" w:rsidRDefault="00EC66E4" w:rsidP="00BE4D29">
            <w:pPr>
              <w:rPr>
                <w:sz w:val="18"/>
                <w:szCs w:val="18"/>
              </w:rPr>
            </w:pPr>
            <w:r w:rsidRPr="00B24CBA">
              <w:rPr>
                <w:sz w:val="18"/>
                <w:szCs w:val="18"/>
              </w:rPr>
              <w:t>Osobní údaje nebudou předány žádné další osobě, s výjimkou subjektů oprávněných provádět u zpracovatele osobních údajů kontrolní činnost na základě zvláštních předpisů</w:t>
            </w:r>
            <w:r>
              <w:rPr>
                <w:sz w:val="18"/>
                <w:szCs w:val="18"/>
              </w:rPr>
              <w:t xml:space="preserve"> a případů, kdy takováto povinnost bude přímo plynout ze zákona, jako například spolupráce s orgány činnými v trestním řízení</w:t>
            </w:r>
            <w:r w:rsidRPr="00B24CBA">
              <w:rPr>
                <w:sz w:val="18"/>
                <w:szCs w:val="18"/>
              </w:rPr>
              <w:t>.</w:t>
            </w:r>
          </w:p>
          <w:p w14:paraId="72F16B39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32AB66EA" w14:textId="77777777" w:rsidR="00EC66E4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  <w:p w14:paraId="7497E690" w14:textId="77777777" w:rsidR="00EC66E4" w:rsidRPr="008457DB" w:rsidRDefault="00EC66E4" w:rsidP="00BE4D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66E4" w:rsidRPr="008457DB" w14:paraId="60656B9B" w14:textId="77777777" w:rsidTr="00BE4D29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3714" w14:textId="77777777" w:rsidR="00EC66E4" w:rsidRDefault="00EC66E4" w:rsidP="00BE4D29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lastRenderedPageBreak/>
              <w:t>Datum a podpis:</w:t>
            </w:r>
          </w:p>
          <w:p w14:paraId="79B2EE1B" w14:textId="77777777" w:rsidR="00EC66E4" w:rsidRPr="008457DB" w:rsidRDefault="00EC66E4" w:rsidP="00BE4D29">
            <w:pPr>
              <w:spacing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DE056E" w14:textId="77777777" w:rsidR="00EC66E4" w:rsidRDefault="00EC66E4" w:rsidP="00EC66E4">
      <w:pPr>
        <w:rPr>
          <w:rFonts w:cstheme="minorHAnsi"/>
          <w:b/>
          <w:sz w:val="20"/>
          <w:szCs w:val="20"/>
        </w:rPr>
      </w:pPr>
    </w:p>
    <w:p w14:paraId="39832AEC" w14:textId="77777777" w:rsidR="00EC66E4" w:rsidRPr="007F5013" w:rsidRDefault="00EC66E4" w:rsidP="00EC66E4">
      <w:pPr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78127107" w14:textId="77777777" w:rsidR="00EC66E4" w:rsidRDefault="00EC66E4" w:rsidP="00EC66E4">
      <w:pPr>
        <w:rPr>
          <w:rFonts w:cstheme="minorHAnsi"/>
          <w:b/>
          <w:sz w:val="20"/>
          <w:szCs w:val="20"/>
        </w:rPr>
      </w:pPr>
    </w:p>
    <w:p w14:paraId="76871CD0" w14:textId="77777777" w:rsidR="00EC66E4" w:rsidRPr="007103A9" w:rsidRDefault="00EC66E4" w:rsidP="00EC66E4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14:paraId="5084C762" w14:textId="77777777" w:rsidR="00B13E28" w:rsidRDefault="00B13E28">
      <w:pPr>
        <w:spacing w:after="160" w:line="259" w:lineRule="auto"/>
        <w:jc w:val="left"/>
        <w:rPr>
          <w:rFonts w:cstheme="minorHAnsi"/>
          <w:b/>
          <w:sz w:val="19"/>
          <w:szCs w:val="19"/>
        </w:rPr>
      </w:pPr>
    </w:p>
    <w:sectPr w:rsidR="00B13E28" w:rsidSect="00B86790">
      <w:footerReference w:type="default" r:id="rId7"/>
      <w:headerReference w:type="first" r:id="rId8"/>
      <w:footerReference w:type="first" r:id="rId9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534E7" w14:textId="77777777" w:rsidR="00F432AB" w:rsidRDefault="00F432AB" w:rsidP="00CF4C07">
      <w:r>
        <w:separator/>
      </w:r>
    </w:p>
  </w:endnote>
  <w:endnote w:type="continuationSeparator" w:id="0">
    <w:p w14:paraId="784F153B" w14:textId="77777777" w:rsidR="00F432AB" w:rsidRDefault="00F432AB" w:rsidP="00CF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79705E83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6C50F914" w14:textId="77777777" w:rsidR="00BA309F" w:rsidRPr="00A34F9E" w:rsidRDefault="00F432AB" w:rsidP="00F83ECC">
          <w:pPr>
            <w:pStyle w:val="Tabulkazhlav"/>
          </w:pPr>
        </w:p>
      </w:tc>
    </w:tr>
    <w:tr w:rsidR="00BA309F" w14:paraId="6DC837D8" w14:textId="77777777" w:rsidTr="000E277F">
      <w:tc>
        <w:tcPr>
          <w:tcW w:w="1667" w:type="pct"/>
          <w:shd w:val="clear" w:color="auto" w:fill="auto"/>
          <w:vAlign w:val="center"/>
        </w:tcPr>
        <w:p w14:paraId="66E6B74E" w14:textId="77777777" w:rsidR="00BA309F" w:rsidRDefault="00F432AB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C1324F2" w14:textId="77777777" w:rsidR="00BA309F" w:rsidRDefault="00F432AB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57D2A2F" w14:textId="1A470D8D" w:rsidR="00BA309F" w:rsidRDefault="00673D9C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17DE">
            <w:rPr>
              <w:noProof/>
            </w:rPr>
            <w:t>7</w:t>
          </w:r>
          <w:r>
            <w:fldChar w:fldCharType="end"/>
          </w:r>
          <w:r>
            <w:t xml:space="preserve"> z </w:t>
          </w:r>
          <w:r w:rsidR="000B09B3">
            <w:rPr>
              <w:noProof/>
            </w:rPr>
            <w:fldChar w:fldCharType="begin"/>
          </w:r>
          <w:r w:rsidR="000B09B3">
            <w:rPr>
              <w:noProof/>
            </w:rPr>
            <w:instrText xml:space="preserve"> NUMPAGES   \* MERGEFORMAT </w:instrText>
          </w:r>
          <w:r w:rsidR="000B09B3">
            <w:rPr>
              <w:noProof/>
            </w:rPr>
            <w:fldChar w:fldCharType="separate"/>
          </w:r>
          <w:r w:rsidR="009D17DE">
            <w:rPr>
              <w:noProof/>
            </w:rPr>
            <w:t>9</w:t>
          </w:r>
          <w:r w:rsidR="000B09B3">
            <w:rPr>
              <w:noProof/>
            </w:rPr>
            <w:fldChar w:fldCharType="end"/>
          </w:r>
        </w:p>
      </w:tc>
    </w:tr>
  </w:tbl>
  <w:p w14:paraId="35135374" w14:textId="622B328B" w:rsidR="00BA309F" w:rsidRDefault="00EC66E4" w:rsidP="00F83ECC">
    <w:pPr>
      <w:pStyle w:val="Zpat"/>
    </w:pPr>
    <w:r>
      <w:t>Verze platná od 1. 1.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3D8CC860" w14:textId="77777777" w:rsidTr="00A34F9E">
      <w:tc>
        <w:tcPr>
          <w:tcW w:w="1667" w:type="pct"/>
          <w:shd w:val="clear" w:color="auto" w:fill="auto"/>
          <w:vAlign w:val="center"/>
        </w:tcPr>
        <w:p w14:paraId="5BE09801" w14:textId="77777777" w:rsidR="00BA309F" w:rsidRDefault="00F432AB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2343D39" w14:textId="77777777" w:rsidR="00BA309F" w:rsidRDefault="00F432AB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391D8BE6" w14:textId="023D153E" w:rsidR="00BA309F" w:rsidRDefault="00673D9C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D17D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B09B3">
            <w:rPr>
              <w:noProof/>
            </w:rPr>
            <w:fldChar w:fldCharType="begin"/>
          </w:r>
          <w:r w:rsidR="000B09B3">
            <w:rPr>
              <w:noProof/>
            </w:rPr>
            <w:instrText xml:space="preserve"> NUMPAGES   \* MERGEFORMAT </w:instrText>
          </w:r>
          <w:r w:rsidR="000B09B3">
            <w:rPr>
              <w:noProof/>
            </w:rPr>
            <w:fldChar w:fldCharType="separate"/>
          </w:r>
          <w:r w:rsidR="009D17DE">
            <w:rPr>
              <w:noProof/>
            </w:rPr>
            <w:t>9</w:t>
          </w:r>
          <w:r w:rsidR="000B09B3">
            <w:rPr>
              <w:noProof/>
            </w:rPr>
            <w:fldChar w:fldCharType="end"/>
          </w:r>
        </w:p>
      </w:tc>
    </w:tr>
  </w:tbl>
  <w:p w14:paraId="5CEFF233" w14:textId="5F993B0E" w:rsidR="00BA309F" w:rsidRDefault="00EC66E4" w:rsidP="00F83ECC">
    <w:pPr>
      <w:pStyle w:val="Zpat"/>
    </w:pPr>
    <w:r>
      <w:t>Verze platná od 1. 1.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A196" w14:textId="77777777" w:rsidR="00F432AB" w:rsidRDefault="00F432AB" w:rsidP="00CF4C07">
      <w:r>
        <w:separator/>
      </w:r>
    </w:p>
  </w:footnote>
  <w:footnote w:type="continuationSeparator" w:id="0">
    <w:p w14:paraId="778135F3" w14:textId="77777777" w:rsidR="00F432AB" w:rsidRDefault="00F432AB" w:rsidP="00CF4C07">
      <w:r>
        <w:continuationSeparator/>
      </w:r>
    </w:p>
  </w:footnote>
  <w:footnote w:id="1">
    <w:p w14:paraId="54F88B79" w14:textId="77777777" w:rsidR="00CF4C07" w:rsidRDefault="00CF4C07" w:rsidP="00CF4C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1F87">
        <w:rPr>
          <w:sz w:val="16"/>
          <w:szCs w:val="16"/>
        </w:rPr>
        <w:t xml:space="preserve">Vyplňte případnou požadovanou částku za poskytnutí služby, nebo vyplňte </w:t>
      </w:r>
      <w:r>
        <w:rPr>
          <w:sz w:val="16"/>
          <w:szCs w:val="16"/>
        </w:rPr>
        <w:t>„</w:t>
      </w:r>
      <w:r w:rsidRPr="00AC1F87">
        <w:rPr>
          <w:sz w:val="16"/>
          <w:szCs w:val="16"/>
        </w:rPr>
        <w:t>bez úhrady</w:t>
      </w:r>
      <w:r>
        <w:rPr>
          <w:sz w:val="16"/>
          <w:szCs w:val="16"/>
        </w:rPr>
        <w:t>“</w:t>
      </w:r>
      <w:r w:rsidRPr="00AC1F87">
        <w:rPr>
          <w:sz w:val="16"/>
          <w:szCs w:val="16"/>
        </w:rPr>
        <w:t>.</w:t>
      </w:r>
      <w:r>
        <w:t xml:space="preserve"> </w:t>
      </w:r>
    </w:p>
  </w:footnote>
  <w:footnote w:id="2">
    <w:p w14:paraId="386960C2" w14:textId="77777777" w:rsidR="00EC66E4" w:rsidRDefault="00EC66E4" w:rsidP="00EC66E4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3">
    <w:p w14:paraId="3DB1BC6E" w14:textId="77777777" w:rsidR="00EC66E4" w:rsidRDefault="00EC66E4" w:rsidP="00EC66E4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4">
    <w:p w14:paraId="6696AC83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14:paraId="3D6514A7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14:paraId="69D61632" w14:textId="77777777" w:rsidR="00EC66E4" w:rsidRPr="00D76177" w:rsidRDefault="00EC66E4" w:rsidP="00EC66E4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14:paraId="551E5999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8">
    <w:p w14:paraId="08602FD5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9">
    <w:p w14:paraId="6D17AB69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10">
    <w:p w14:paraId="4017BB5A" w14:textId="77777777" w:rsidR="00EC66E4" w:rsidRDefault="00EC66E4" w:rsidP="00EC66E4"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  <w:r>
        <w:tab/>
      </w:r>
    </w:p>
  </w:footnote>
  <w:footnote w:id="11">
    <w:p w14:paraId="697B4E39" w14:textId="77777777" w:rsidR="00EC66E4" w:rsidRPr="00D76177" w:rsidRDefault="00EC66E4" w:rsidP="00EC66E4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2">
    <w:p w14:paraId="3A74DB71" w14:textId="77777777" w:rsidR="00EC66E4" w:rsidRPr="00D76177" w:rsidRDefault="00EC66E4" w:rsidP="00EC66E4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3">
    <w:p w14:paraId="301345C2" w14:textId="77777777" w:rsidR="00EC66E4" w:rsidRPr="00D76177" w:rsidRDefault="00EC66E4" w:rsidP="00EC66E4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4">
    <w:p w14:paraId="6E67F6CB" w14:textId="77777777" w:rsidR="00EC66E4" w:rsidRDefault="00EC66E4" w:rsidP="00EC66E4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15">
    <w:p w14:paraId="2573C95A" w14:textId="77777777" w:rsidR="00EC66E4" w:rsidRDefault="00EC66E4" w:rsidP="00EC66E4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16">
    <w:p w14:paraId="6600420F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17">
    <w:p w14:paraId="32F3146A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18">
    <w:p w14:paraId="3262ED9E" w14:textId="77777777" w:rsidR="00EC66E4" w:rsidRPr="00D76177" w:rsidRDefault="00EC66E4" w:rsidP="00EC66E4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19">
    <w:p w14:paraId="18428857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0">
    <w:p w14:paraId="4B751F16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21">
    <w:p w14:paraId="673672A5" w14:textId="77777777" w:rsidR="00EC66E4" w:rsidRPr="00786D8F" w:rsidRDefault="00EC66E4" w:rsidP="00EC66E4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22">
    <w:p w14:paraId="2ED9141C" w14:textId="77777777" w:rsidR="00EC66E4" w:rsidRDefault="00EC66E4" w:rsidP="00EC66E4"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  <w:r>
        <w:tab/>
      </w:r>
    </w:p>
  </w:footnote>
  <w:footnote w:id="23">
    <w:p w14:paraId="58E54CCA" w14:textId="77777777" w:rsidR="00EC66E4" w:rsidRPr="00D76177" w:rsidRDefault="00EC66E4" w:rsidP="00EC66E4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24">
    <w:p w14:paraId="6FBFBA52" w14:textId="77777777" w:rsidR="00EC66E4" w:rsidRPr="00D76177" w:rsidRDefault="00EC66E4" w:rsidP="00EC66E4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25">
    <w:p w14:paraId="295BCCEF" w14:textId="77777777" w:rsidR="00EC66E4" w:rsidRPr="00D76177" w:rsidRDefault="00EC66E4" w:rsidP="00EC66E4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99BFF" w14:textId="77777777" w:rsidR="00BA309F" w:rsidRDefault="00673D9C" w:rsidP="00F83ECC">
    <w:pPr>
      <w:pStyle w:val="Zhlav"/>
    </w:pPr>
    <w:r>
      <w:rPr>
        <w:noProof/>
        <w:lang w:eastAsia="cs-CZ"/>
      </w:rPr>
      <w:drawing>
        <wp:inline distT="0" distB="0" distL="0" distR="0" wp14:anchorId="7A090FBE" wp14:editId="48ADF764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25B21" w14:textId="77777777" w:rsidR="00BA309F" w:rsidRDefault="00F432AB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C46918"/>
    <w:multiLevelType w:val="hybridMultilevel"/>
    <w:tmpl w:val="37A4D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440F7"/>
    <w:multiLevelType w:val="hybridMultilevel"/>
    <w:tmpl w:val="42F4FB6A"/>
    <w:lvl w:ilvl="0" w:tplc="009A675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3C3B"/>
    <w:multiLevelType w:val="hybridMultilevel"/>
    <w:tmpl w:val="4CB09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07"/>
    <w:rsid w:val="00084385"/>
    <w:rsid w:val="000B09B3"/>
    <w:rsid w:val="0010774F"/>
    <w:rsid w:val="00180B3A"/>
    <w:rsid w:val="001E11E0"/>
    <w:rsid w:val="0022767C"/>
    <w:rsid w:val="002A46A7"/>
    <w:rsid w:val="003D0153"/>
    <w:rsid w:val="00491A3D"/>
    <w:rsid w:val="004C41BA"/>
    <w:rsid w:val="00505B2A"/>
    <w:rsid w:val="00673D9C"/>
    <w:rsid w:val="006D50E2"/>
    <w:rsid w:val="00724B21"/>
    <w:rsid w:val="009D17DE"/>
    <w:rsid w:val="00A22CE3"/>
    <w:rsid w:val="00B12735"/>
    <w:rsid w:val="00B13E28"/>
    <w:rsid w:val="00BB6825"/>
    <w:rsid w:val="00C24CC3"/>
    <w:rsid w:val="00CB520C"/>
    <w:rsid w:val="00CF4C07"/>
    <w:rsid w:val="00D958C4"/>
    <w:rsid w:val="00DF31B5"/>
    <w:rsid w:val="00E70389"/>
    <w:rsid w:val="00EC66E4"/>
    <w:rsid w:val="00ED7F3D"/>
    <w:rsid w:val="00F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19B6"/>
  <w15:docId w15:val="{FBBC26BC-B3EE-4731-9116-AE57ECA0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C07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CF4C07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CF4C07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CF4C07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CF4C07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CF4C07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F4C07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F4C0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F4C0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CF4C0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F4C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F4C07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CF4C07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CF4C07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CF4C07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CF4C07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CF4C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F4C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CF4C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CF4C07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CF4C07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CF4C0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CF4C0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CF4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C07"/>
  </w:style>
  <w:style w:type="paragraph" w:styleId="Zpat">
    <w:name w:val="footer"/>
    <w:basedOn w:val="Normln"/>
    <w:link w:val="ZpatChar"/>
    <w:uiPriority w:val="99"/>
    <w:unhideWhenUsed/>
    <w:rsid w:val="00CF4C07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CF4C07"/>
    <w:rPr>
      <w:sz w:val="18"/>
    </w:rPr>
  </w:style>
  <w:style w:type="table" w:styleId="Mkatabulky">
    <w:name w:val="Table Grid"/>
    <w:basedOn w:val="Normlntabulka"/>
    <w:uiPriority w:val="59"/>
    <w:rsid w:val="00CF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F4C07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F4C07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F4C0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C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CC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B682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EC66E4"/>
  </w:style>
  <w:style w:type="paragraph" w:customStyle="1" w:styleId="Tabulkatext16">
    <w:name w:val="Tabulka text16"/>
    <w:uiPriority w:val="6"/>
    <w:qFormat/>
    <w:rsid w:val="00EC66E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1994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Brabcová</dc:creator>
  <cp:keywords/>
  <dc:description/>
  <cp:lastModifiedBy>Kristýna Brabcová</cp:lastModifiedBy>
  <cp:revision>4</cp:revision>
  <cp:lastPrinted>2018-06-05T09:14:00Z</cp:lastPrinted>
  <dcterms:created xsi:type="dcterms:W3CDTF">2019-04-11T09:10:00Z</dcterms:created>
  <dcterms:modified xsi:type="dcterms:W3CDTF">2019-04-23T07:28:00Z</dcterms:modified>
</cp:coreProperties>
</file>